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560" w:lineRule="exact"/>
        <w:ind w:firstLine="632" w:firstLineChars="200"/>
        <w:rPr>
          <w:rFonts w:hint="eastAsia" w:ascii="仿宋_GB2312"/>
        </w:rPr>
      </w:pPr>
    </w:p>
    <w:p>
      <w:pPr>
        <w:spacing w:line="560" w:lineRule="exact"/>
        <w:ind w:firstLine="632" w:firstLineChars="200"/>
        <w:rPr>
          <w:rFonts w:hint="eastAsia" w:ascii="仿宋_GB2312"/>
        </w:rPr>
      </w:pPr>
    </w:p>
    <w:p>
      <w:pPr>
        <w:jc w:val="center"/>
        <w:rPr>
          <w:rFonts w:hint="eastAsia" w:ascii="方正小标宋简体" w:hAnsi="仿宋" w:eastAsia="方正小标宋简体" w:cs="Arial"/>
          <w:spacing w:val="20"/>
          <w:sz w:val="52"/>
          <w:szCs w:val="28"/>
        </w:rPr>
      </w:pPr>
      <w:r>
        <w:rPr>
          <w:rFonts w:hint="eastAsia" w:ascii="方正小标宋简体" w:hAnsi="仿宋" w:eastAsia="方正小标宋简体" w:cs="Arial"/>
          <w:spacing w:val="20"/>
          <w:sz w:val="52"/>
          <w:szCs w:val="28"/>
        </w:rPr>
        <w:t>柯桥区科技攻关计划项目</w:t>
      </w:r>
    </w:p>
    <w:p>
      <w:pPr>
        <w:jc w:val="center"/>
        <w:rPr>
          <w:rFonts w:hint="eastAsia" w:ascii="方正小标宋简体" w:hAnsi="仿宋" w:eastAsia="方正小标宋简体" w:cs="Arial"/>
          <w:spacing w:val="20"/>
          <w:sz w:val="52"/>
          <w:szCs w:val="28"/>
        </w:rPr>
      </w:pPr>
      <w:r>
        <w:rPr>
          <w:rFonts w:hint="eastAsia" w:ascii="方正小标宋简体" w:hAnsi="仿宋" w:eastAsia="方正小标宋简体" w:cs="Arial"/>
          <w:spacing w:val="20"/>
          <w:sz w:val="52"/>
          <w:szCs w:val="28"/>
        </w:rPr>
        <w:t>立 项 申 请 书</w:t>
      </w:r>
    </w:p>
    <w:p>
      <w:pPr>
        <w:spacing w:line="560" w:lineRule="exact"/>
        <w:ind w:firstLine="632" w:firstLineChars="200"/>
        <w:rPr>
          <w:rFonts w:hint="eastAsia" w:ascii="仿宋_GB2312"/>
        </w:rPr>
      </w:pPr>
    </w:p>
    <w:p>
      <w:pPr>
        <w:spacing w:line="560" w:lineRule="exact"/>
        <w:ind w:firstLine="632" w:firstLineChars="200"/>
        <w:rPr>
          <w:rFonts w:hint="eastAsia" w:ascii="仿宋_GB2312"/>
        </w:rPr>
      </w:pPr>
    </w:p>
    <w:p>
      <w:pPr>
        <w:ind w:firstLine="632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项目名称：</w:t>
      </w:r>
    </w:p>
    <w:p>
      <w:pPr>
        <w:ind w:firstLine="632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项目类别（定向课题或自主命题）：</w:t>
      </w:r>
    </w:p>
    <w:p>
      <w:pPr>
        <w:ind w:firstLine="632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项目所属方向：</w:t>
      </w:r>
    </w:p>
    <w:p>
      <w:pPr>
        <w:ind w:firstLine="632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申请单位（盖章）：</w:t>
      </w:r>
    </w:p>
    <w:p>
      <w:pPr>
        <w:ind w:firstLine="632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项目负责人：</w:t>
      </w:r>
    </w:p>
    <w:p>
      <w:pPr>
        <w:ind w:firstLine="632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联系电话：</w:t>
      </w:r>
    </w:p>
    <w:p>
      <w:pPr>
        <w:ind w:firstLine="632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所在镇（街道）、开发区或主管部门：</w:t>
      </w:r>
    </w:p>
    <w:p>
      <w:pPr>
        <w:ind w:firstLine="632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 xml:space="preserve">项目起止时间： </w:t>
      </w:r>
    </w:p>
    <w:p>
      <w:pPr>
        <w:jc w:val="center"/>
        <w:rPr>
          <w:rFonts w:hint="eastAsia" w:ascii="宋体" w:hAnsi="宋体" w:cs="宋体"/>
          <w:spacing w:val="48"/>
          <w:sz w:val="36"/>
        </w:rPr>
      </w:pPr>
    </w:p>
    <w:p>
      <w:pPr>
        <w:jc w:val="center"/>
        <w:rPr>
          <w:rFonts w:hint="eastAsia" w:ascii="宋体" w:hAnsi="宋体" w:cs="宋体"/>
          <w:spacing w:val="48"/>
          <w:sz w:val="36"/>
        </w:rPr>
      </w:pP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>绍兴市柯桥区科学技术局</w:t>
      </w:r>
    </w:p>
    <w:p>
      <w:pPr>
        <w:jc w:val="center"/>
        <w:rPr>
          <w:rFonts w:hint="eastAsia" w:ascii="黑体" w:eastAsia="黑体"/>
          <w:sz w:val="44"/>
        </w:rPr>
      </w:pPr>
      <w:r>
        <w:rPr>
          <w:rFonts w:hint="eastAsia" w:ascii="仿宋_GB2312"/>
        </w:rPr>
        <w:t>二○一九年制</w:t>
      </w:r>
      <w:r>
        <w:rPr>
          <w:rFonts w:hint="eastAsia" w:ascii="黑体" w:eastAsia="黑体"/>
          <w:sz w:val="44"/>
        </w:rPr>
        <w:t xml:space="preserve"> </w:t>
      </w:r>
    </w:p>
    <w:p>
      <w:pPr>
        <w:spacing w:line="560" w:lineRule="exact"/>
        <w:ind w:firstLine="632" w:firstLineChars="200"/>
        <w:rPr>
          <w:rFonts w:hint="eastAsia" w:ascii="仿宋_GB2312"/>
        </w:rPr>
      </w:pPr>
    </w:p>
    <w:p>
      <w:pPr>
        <w:spacing w:line="520" w:lineRule="exact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eastAsia="黑体"/>
          <w:kern w:val="0"/>
          <w:sz w:val="44"/>
          <w:szCs w:val="36"/>
        </w:rPr>
      </w:pPr>
      <w:r>
        <w:rPr>
          <w:rFonts w:hint="eastAsia" w:ascii="黑体" w:eastAsia="黑体"/>
          <w:kern w:val="0"/>
          <w:sz w:val="44"/>
          <w:szCs w:val="36"/>
        </w:rPr>
        <w:t>填写说明</w:t>
      </w:r>
    </w:p>
    <w:p>
      <w:pPr>
        <w:spacing w:line="560" w:lineRule="exact"/>
        <w:jc w:val="center"/>
        <w:rPr>
          <w:rFonts w:ascii="仿宋_GB2312"/>
          <w:kern w:val="0"/>
          <w:szCs w:val="32"/>
        </w:rPr>
      </w:pPr>
    </w:p>
    <w:p>
      <w:pPr>
        <w:spacing w:line="560" w:lineRule="exact"/>
        <w:ind w:firstLine="632" w:firstLineChars="200"/>
        <w:rPr>
          <w:rFonts w:hint="eastAsia" w:ascii="仿宋_GB2312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一、适用范围：</w:t>
      </w:r>
      <w:r>
        <w:rPr>
          <w:rFonts w:hint="eastAsia" w:ascii="仿宋_GB2312"/>
          <w:szCs w:val="32"/>
        </w:rPr>
        <w:t>本表适用于柯桥区科技攻关项目立项申请。</w:t>
      </w:r>
    </w:p>
    <w:p>
      <w:pPr>
        <w:spacing w:line="560" w:lineRule="exact"/>
        <w:ind w:firstLine="632" w:firstLineChars="200"/>
        <w:rPr>
          <w:rFonts w:ascii="仿宋_GB2312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二、填写要求：</w:t>
      </w:r>
      <w:r>
        <w:rPr>
          <w:rFonts w:hint="eastAsia" w:ascii="仿宋_GB2312"/>
          <w:kern w:val="0"/>
          <w:szCs w:val="32"/>
        </w:rPr>
        <w:t>申请书各项内容必须如实填写。各项栏目不得空缺，无此项内容填“无”。单位名称需填写全称并与公章一致。表格用</w:t>
      </w:r>
      <w:r>
        <w:rPr>
          <w:rFonts w:hint="eastAsia" w:ascii="仿宋_GB2312"/>
        </w:rPr>
        <w:t>A4纸</w:t>
      </w:r>
      <w:r>
        <w:rPr>
          <w:rFonts w:hint="eastAsia" w:ascii="仿宋_GB2312"/>
          <w:kern w:val="0"/>
          <w:szCs w:val="32"/>
        </w:rPr>
        <w:t>打印</w:t>
      </w:r>
      <w:r>
        <w:rPr>
          <w:rFonts w:hint="eastAsia" w:ascii="仿宋_GB2312"/>
        </w:rPr>
        <w:t>，并于左侧装订整齐。</w:t>
      </w:r>
    </w:p>
    <w:p>
      <w:pPr>
        <w:spacing w:line="560" w:lineRule="exact"/>
        <w:ind w:firstLine="632" w:firstLineChars="200"/>
        <w:rPr>
          <w:rFonts w:hint="eastAsia"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三、有关说明：</w:t>
      </w:r>
    </w:p>
    <w:p>
      <w:pPr>
        <w:spacing w:line="560" w:lineRule="exact"/>
        <w:ind w:firstLine="632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1.项目名称：应能真实体现项目核心内容，含有研究、试验、开发、中试、推广、研制等意思表达。</w:t>
      </w:r>
    </w:p>
    <w:p>
      <w:pPr>
        <w:spacing w:line="560" w:lineRule="exact"/>
        <w:ind w:firstLine="632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2.研究内容、技术方案、技术指标、创新点是项目立项审核的主要依据，必须准确表达。其中技术指标应量化，可由第三方检测机构检测确定。</w:t>
      </w:r>
    </w:p>
    <w:p>
      <w:pPr>
        <w:spacing w:line="560" w:lineRule="exact"/>
        <w:ind w:firstLine="632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3.项目预期成果形式指项目实施期间可提供的技术成果、产品、知识产权等相关内容；项目经济、社会效益指项目（年）新增销售、利税、利润等，包括项目期间预计效益和项目完成后预期效益</w:t>
      </w:r>
    </w:p>
    <w:p>
      <w:pPr>
        <w:spacing w:line="560" w:lineRule="exact"/>
        <w:ind w:firstLine="632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4.项目技术指标、经费投入、成果形式等是项目签约的重点内容，项目实施期间的相关指标将作为项目完成情况的重要衡量标准。</w:t>
      </w:r>
    </w:p>
    <w:p>
      <w:pPr>
        <w:spacing w:line="560" w:lineRule="exact"/>
        <w:ind w:firstLine="632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5.</w:t>
      </w:r>
      <w:r>
        <w:rPr>
          <w:rFonts w:hint="eastAsia" w:ascii="仿宋_GB2312"/>
        </w:rPr>
        <w:t>具体内容由柯桥区科学技术局负责解释。</w:t>
      </w:r>
    </w:p>
    <w:p>
      <w:pPr>
        <w:spacing w:line="560" w:lineRule="exact"/>
        <w:rPr>
          <w:rFonts w:ascii="仿宋_GB231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type w:val="nextColumn"/>
          <w:pgSz w:w="11906" w:h="16838"/>
          <w:pgMar w:top="2098" w:right="1531" w:bottom="1985" w:left="1531" w:header="851" w:footer="1418" w:gutter="0"/>
          <w:cols w:space="425" w:num="1"/>
          <w:docGrid w:type="linesAndChars" w:linePitch="579" w:charSpace="-849"/>
        </w:sectPr>
      </w:pPr>
    </w:p>
    <w:p>
      <w:pPr>
        <w:spacing w:line="240" w:lineRule="exact"/>
        <w:rPr>
          <w:rFonts w:hint="eastAsia" w:ascii="仿宋_GB2312"/>
        </w:rPr>
      </w:pPr>
    </w:p>
    <w:tbl>
      <w:tblPr>
        <w:tblStyle w:val="4"/>
        <w:tblW w:w="918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04"/>
        <w:gridCol w:w="473"/>
        <w:gridCol w:w="906"/>
        <w:gridCol w:w="941"/>
        <w:gridCol w:w="61"/>
        <w:gridCol w:w="995"/>
        <w:gridCol w:w="768"/>
        <w:gridCol w:w="7"/>
        <w:gridCol w:w="301"/>
        <w:gridCol w:w="544"/>
        <w:gridCol w:w="668"/>
        <w:gridCol w:w="632"/>
        <w:gridCol w:w="183"/>
        <w:gridCol w:w="625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185" w:type="dxa"/>
            <w:gridSpan w:val="16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一、申报单位及项目基本情况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项目名称</w:t>
            </w:r>
          </w:p>
        </w:tc>
        <w:tc>
          <w:tcPr>
            <w:tcW w:w="7660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  <w:bookmarkStart w:id="0" w:name="XMMC_HEAD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单位名称</w:t>
            </w:r>
          </w:p>
        </w:tc>
        <w:tc>
          <w:tcPr>
            <w:tcW w:w="766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color w:val="FF0000"/>
                <w:sz w:val="24"/>
              </w:rPr>
            </w:pPr>
            <w:bookmarkStart w:id="1" w:name="DWMC"/>
            <w:bookmarkEnd w:id="1"/>
            <w:r>
              <w:rPr>
                <w:rFonts w:hint="eastAsia" w:ascii="仿宋_GB2312" w:hAnsi="仿宋"/>
                <w:sz w:val="24"/>
              </w:rPr>
              <w:t xml:space="preserve">                              </w:t>
            </w:r>
            <w:r>
              <w:rPr>
                <w:rFonts w:hint="eastAsia" w:ascii="仿宋_GB2312" w:hAnsi="仿宋"/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单位地址</w:t>
            </w:r>
          </w:p>
        </w:tc>
        <w:tc>
          <w:tcPr>
            <w:tcW w:w="367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  <w:bookmarkStart w:id="2" w:name="XXDZ"/>
            <w:bookmarkEnd w:id="2"/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组织机构代码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bookmarkStart w:id="3" w:name="FRDB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法人代表</w:t>
            </w: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bookmarkStart w:id="4" w:name="ZCZJ"/>
            <w:bookmarkEnd w:id="4"/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手机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bookmarkStart w:id="5" w:name="JJXZ"/>
            <w:bookmarkEnd w:id="5"/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注册资本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bookmarkStart w:id="6" w:name="ZGRS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上年年末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职工人数</w:t>
            </w: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bookmarkStart w:id="7" w:name="XSSR"/>
            <w:bookmarkEnd w:id="7"/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上年纳税销售收入（万元）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bookmarkStart w:id="8" w:name="KHYH"/>
            <w:bookmarkEnd w:id="8"/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上年税收总额（万元）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bookmarkStart w:id="9" w:name="ZCFZL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项目负责人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有关情况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bookmarkStart w:id="10" w:name="XMFZR"/>
            <w:bookmarkEnd w:id="10"/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性别</w:t>
            </w: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bookmarkStart w:id="11" w:name="XMFZRXB"/>
            <w:bookmarkEnd w:id="11"/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</w:t>
            </w:r>
            <w:bookmarkStart w:id="12" w:name="XMFZRZC"/>
            <w:bookmarkEnd w:id="12"/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出生年月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bookmarkStart w:id="13" w:name="XMFZRZW"/>
            <w:bookmarkEnd w:id="13"/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职务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职称</w:t>
            </w:r>
          </w:p>
        </w:tc>
        <w:tc>
          <w:tcPr>
            <w:tcW w:w="2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bookmarkStart w:id="14" w:name="XMFZRXL"/>
            <w:bookmarkEnd w:id="14"/>
            <w:bookmarkStart w:id="15" w:name="XMFZRDH"/>
            <w:bookmarkEnd w:id="15"/>
            <w:bookmarkStart w:id="16" w:name="XMFZRCZ"/>
            <w:bookmarkEnd w:id="16"/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手机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项目联系人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手机</w:t>
            </w:r>
          </w:p>
        </w:tc>
        <w:tc>
          <w:tcPr>
            <w:tcW w:w="3681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项目合作单位</w:t>
            </w:r>
          </w:p>
        </w:tc>
        <w:tc>
          <w:tcPr>
            <w:tcW w:w="7660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  <w:bookmarkStart w:id="17" w:name="JSLY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项    目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现处阶段</w:t>
            </w:r>
          </w:p>
        </w:tc>
        <w:tc>
          <w:tcPr>
            <w:tcW w:w="7660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  <w:bookmarkStart w:id="18" w:name="XMXCJD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项目所属方向</w:t>
            </w:r>
          </w:p>
        </w:tc>
        <w:tc>
          <w:tcPr>
            <w:tcW w:w="766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bookmarkStart w:id="19" w:name="JJFS"/>
            <w:bookmarkEnd w:id="19"/>
            <w:r>
              <w:rPr>
                <w:rFonts w:hint="eastAsia" w:ascii="仿宋_GB2312" w:hAnsi="仿宋"/>
                <w:sz w:val="24"/>
              </w:rPr>
              <w:t>现有基础和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条件</w:t>
            </w:r>
          </w:p>
        </w:tc>
        <w:tc>
          <w:tcPr>
            <w:tcW w:w="766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85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项目主要研究人员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学历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专业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 称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职责分工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为项目工作时间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20" w:name="XM1"/>
            <w:bookmarkEnd w:id="20"/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21" w:name="NL1"/>
            <w:bookmarkEnd w:id="21"/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22" w:name="ZY1"/>
            <w:bookmarkEnd w:id="22"/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23" w:name="ZC1"/>
            <w:bookmarkEnd w:id="23"/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24" w:name="FG1"/>
            <w:bookmarkEnd w:id="24"/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25" w:name="SJ1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2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26" w:name="XM2"/>
            <w:bookmarkEnd w:id="26"/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27" w:name="NL2"/>
            <w:bookmarkEnd w:id="27"/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28" w:name="ZY2"/>
            <w:bookmarkEnd w:id="28"/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29" w:name="ZC2"/>
            <w:bookmarkEnd w:id="29"/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30" w:name="FG2"/>
            <w:bookmarkEnd w:id="30"/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31" w:name="SJ2"/>
            <w:bookmarkEnd w:id="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3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32" w:name="XM3"/>
            <w:bookmarkEnd w:id="32"/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33" w:name="NL3"/>
            <w:bookmarkEnd w:id="33"/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34" w:name="ZY3"/>
            <w:bookmarkEnd w:id="34"/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35" w:name="ZC3"/>
            <w:bookmarkEnd w:id="35"/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36" w:name="FG3"/>
            <w:bookmarkEnd w:id="36"/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37" w:name="SJ3"/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4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38" w:name="XM4"/>
            <w:bookmarkEnd w:id="38"/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39" w:name="NL4"/>
            <w:bookmarkEnd w:id="39"/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40" w:name="ZY4"/>
            <w:bookmarkEnd w:id="40"/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41" w:name="ZC4"/>
            <w:bookmarkEnd w:id="41"/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42" w:name="FG4"/>
            <w:bookmarkEnd w:id="42"/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43" w:name="SJ4"/>
            <w:bookmarkEnd w:id="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5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44" w:name="XM5"/>
            <w:bookmarkEnd w:id="44"/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45" w:name="NL5"/>
            <w:bookmarkEnd w:id="45"/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46" w:name="ZY5"/>
            <w:bookmarkEnd w:id="46"/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47" w:name="ZC5"/>
            <w:bookmarkEnd w:id="47"/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48" w:name="FG5"/>
            <w:bookmarkEnd w:id="48"/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49" w:name="SJ5"/>
            <w:bookmarkEnd w:id="4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6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50" w:name="XM6"/>
            <w:bookmarkEnd w:id="50"/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51" w:name="NL6"/>
            <w:bookmarkEnd w:id="51"/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52" w:name="ZY6"/>
            <w:bookmarkEnd w:id="52"/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53" w:name="ZC6"/>
            <w:bookmarkEnd w:id="53"/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54" w:name="FG6"/>
            <w:bookmarkEnd w:id="54"/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55" w:name="SJ6"/>
            <w:bookmarkEnd w:id="5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7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56" w:name="XM7"/>
            <w:bookmarkEnd w:id="56"/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57" w:name="NL7"/>
            <w:bookmarkEnd w:id="57"/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58" w:name="ZY7"/>
            <w:bookmarkEnd w:id="58"/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59" w:name="ZC7"/>
            <w:bookmarkEnd w:id="59"/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60" w:name="FG7"/>
            <w:bookmarkEnd w:id="60"/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/>
                <w:sz w:val="24"/>
              </w:rPr>
            </w:pPr>
            <w:bookmarkStart w:id="61" w:name="SJ7"/>
            <w:bookmarkEnd w:id="6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1" w:hRule="atLeast"/>
          <w:jc w:val="center"/>
        </w:trPr>
        <w:tc>
          <w:tcPr>
            <w:tcW w:w="9185" w:type="dxa"/>
            <w:gridSpan w:val="16"/>
            <w:noWrap w:val="0"/>
            <w:vAlign w:val="top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  <w:bookmarkStart w:id="62" w:name="XMZYYJNRJJSZB"/>
            <w:bookmarkEnd w:id="62"/>
            <w:r>
              <w:rPr>
                <w:rFonts w:hint="eastAsia" w:ascii="黑体" w:hAnsi="黑体" w:eastAsia="黑体"/>
                <w:sz w:val="24"/>
                <w:szCs w:val="28"/>
              </w:rPr>
              <w:t>二、项目主要研究内容、技术方案、技术指标、创新点（1000字以内）</w:t>
            </w:r>
            <w:r>
              <w:rPr>
                <w:rFonts w:hint="eastAsia" w:ascii="仿宋_GB2312" w:hAnsi="仿宋"/>
                <w:sz w:val="24"/>
                <w:szCs w:val="28"/>
              </w:rPr>
              <w:t>（技术指标必须明确、细化、可检测）</w:t>
            </w:r>
          </w:p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9185" w:type="dxa"/>
            <w:gridSpan w:val="16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三、项目进度安排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4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起止年月</w:t>
            </w:r>
          </w:p>
        </w:tc>
        <w:tc>
          <w:tcPr>
            <w:tcW w:w="575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主要目标任务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433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5752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433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5752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433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5752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433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5752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433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5752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433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5752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  <w:jc w:val="center"/>
        </w:trPr>
        <w:tc>
          <w:tcPr>
            <w:tcW w:w="9185" w:type="dxa"/>
            <w:gridSpan w:val="16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四、项目预期成果形式及经济、社会效益</w:t>
            </w:r>
          </w:p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9185" w:type="dxa"/>
            <w:gridSpan w:val="16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五、项目经费预算（单位：万元）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348" w:type="dxa"/>
            <w:gridSpan w:val="13"/>
            <w:noWrap w:val="0"/>
            <w:vAlign w:val="center"/>
          </w:tcPr>
          <w:p>
            <w:pPr>
              <w:ind w:right="-371" w:rightChars="-116"/>
              <w:jc w:val="center"/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项目经费主要用途预算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投入（万元）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 w:hRule="atLeast"/>
          <w:jc w:val="center"/>
        </w:trPr>
        <w:tc>
          <w:tcPr>
            <w:tcW w:w="10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预算科目分类</w:t>
            </w:r>
          </w:p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（万元）</w:t>
            </w:r>
          </w:p>
        </w:tc>
        <w:tc>
          <w:tcPr>
            <w:tcW w:w="62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1、设备费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62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2、材料费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62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3、测试化验加工费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62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4、燃料动力费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62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5、差旅费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62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6、会议费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62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7、合作/写作研究与交流费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62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8、出版/文献/信息传播/知识产权事务费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62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9、人员劳务费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62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10、专家咨询费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62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11、管理费（含设备折旧）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</w:p>
        </w:tc>
        <w:tc>
          <w:tcPr>
            <w:tcW w:w="62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12、激励费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734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项目总投资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1" w:hRule="atLeast"/>
          <w:jc w:val="center"/>
        </w:trPr>
        <w:tc>
          <w:tcPr>
            <w:tcW w:w="9185" w:type="dxa"/>
            <w:gridSpan w:val="16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六、申请（及合作）单位承诺</w:t>
            </w:r>
          </w:p>
          <w:p>
            <w:pPr>
              <w:spacing w:line="500" w:lineRule="exact"/>
              <w:ind w:firstLine="480" w:firstLineChars="200"/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申请（及合作）单位承诺提交的全部材料真实准确，对提供的所有项目材料真实性负责，并愿意承担一切责任。</w:t>
            </w:r>
          </w:p>
          <w:p>
            <w:pPr>
              <w:ind w:firstLine="120" w:firstLineChars="50"/>
              <w:rPr>
                <w:rFonts w:hint="eastAsia" w:ascii="仿宋_GB2312" w:hAnsi="仿宋"/>
                <w:sz w:val="24"/>
                <w:szCs w:val="28"/>
              </w:rPr>
            </w:pPr>
          </w:p>
          <w:p>
            <w:pPr>
              <w:ind w:firstLine="4200" w:firstLineChars="1750"/>
              <w:rPr>
                <w:rFonts w:hint="eastAsia" w:ascii="仿宋_GB2312" w:hAnsi="仿宋"/>
                <w:sz w:val="24"/>
                <w:szCs w:val="28"/>
              </w:rPr>
            </w:pPr>
          </w:p>
          <w:p>
            <w:pPr>
              <w:ind w:firstLine="2520" w:firstLineChars="1050"/>
              <w:rPr>
                <w:rFonts w:hint="eastAsia" w:ascii="仿宋_GB2312" w:hAnsi="仿宋"/>
                <w:sz w:val="24"/>
                <w:szCs w:val="28"/>
              </w:rPr>
            </w:pPr>
          </w:p>
          <w:p>
            <w:pPr>
              <w:ind w:firstLine="2520" w:firstLineChars="1050"/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申请单位主要负责人签字：</w:t>
            </w:r>
          </w:p>
          <w:p>
            <w:pPr>
              <w:ind w:firstLine="4080" w:firstLineChars="1700"/>
              <w:rPr>
                <w:rFonts w:hint="eastAsia" w:ascii="仿宋_GB2312" w:hAnsi="仿宋"/>
                <w:sz w:val="24"/>
                <w:szCs w:val="28"/>
              </w:rPr>
            </w:pPr>
          </w:p>
          <w:p>
            <w:pPr>
              <w:ind w:firstLine="2520" w:firstLineChars="1050"/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>申请单位盖章：</w:t>
            </w:r>
          </w:p>
          <w:p>
            <w:pPr>
              <w:ind w:firstLine="4200" w:firstLineChars="1750"/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 xml:space="preserve">            </w:t>
            </w:r>
          </w:p>
          <w:p>
            <w:pPr>
              <w:ind w:firstLine="4838" w:firstLineChars="2016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 xml:space="preserve">年   月   日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6" w:hRule="atLeast"/>
          <w:jc w:val="center"/>
        </w:trPr>
        <w:tc>
          <w:tcPr>
            <w:tcW w:w="9185" w:type="dxa"/>
            <w:gridSpan w:val="16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七、镇（街道）、开发区或主管部门意见：</w:t>
            </w:r>
          </w:p>
          <w:p>
            <w:pPr>
              <w:ind w:firstLine="120" w:firstLineChars="50"/>
              <w:rPr>
                <w:rFonts w:hint="eastAsia" w:ascii="仿宋_GB2312" w:hAnsi="仿宋"/>
                <w:sz w:val="24"/>
                <w:szCs w:val="28"/>
              </w:rPr>
            </w:pPr>
          </w:p>
          <w:p>
            <w:pPr>
              <w:ind w:firstLine="4920" w:firstLineChars="2050"/>
              <w:rPr>
                <w:rFonts w:hint="eastAsia" w:ascii="仿宋_GB2312" w:hAnsi="仿宋"/>
                <w:sz w:val="24"/>
                <w:szCs w:val="28"/>
              </w:rPr>
            </w:pPr>
          </w:p>
          <w:p>
            <w:pPr>
              <w:ind w:firstLine="4920" w:firstLineChars="2050"/>
              <w:rPr>
                <w:rFonts w:hint="eastAsia" w:ascii="仿宋_GB2312" w:hAnsi="仿宋"/>
                <w:sz w:val="24"/>
                <w:szCs w:val="28"/>
              </w:rPr>
            </w:pPr>
          </w:p>
          <w:p>
            <w:pPr>
              <w:ind w:right="480"/>
              <w:jc w:val="center"/>
              <w:rPr>
                <w:rFonts w:hint="eastAsia" w:ascii="仿宋_GB2312" w:hAnsi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 xml:space="preserve">                   （签章推荐）</w:t>
            </w:r>
          </w:p>
          <w:p>
            <w:pPr>
              <w:ind w:firstLine="6960" w:firstLineChars="2900"/>
              <w:rPr>
                <w:rFonts w:hint="eastAsia" w:ascii="仿宋_GB2312" w:hAnsi="仿宋"/>
                <w:sz w:val="24"/>
                <w:szCs w:val="28"/>
              </w:rPr>
            </w:pPr>
          </w:p>
          <w:p>
            <w:pPr>
              <w:ind w:left="5040" w:leftChars="100" w:hanging="4720" w:hangingChars="1967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  <w:szCs w:val="28"/>
              </w:rPr>
              <w:t xml:space="preserve">                                     年   月   日</w:t>
            </w:r>
          </w:p>
        </w:tc>
      </w:tr>
    </w:tbl>
    <w:p>
      <w:pPr>
        <w:spacing w:line="560" w:lineRule="exact"/>
        <w:rPr>
          <w:rFonts w:hint="eastAsia" w:ascii="仿宋_GB2312"/>
        </w:rPr>
      </w:pPr>
    </w:p>
    <w:p>
      <w:bookmarkStart w:id="63" w:name="_GoBack"/>
      <w:bookmarkEnd w:id="63"/>
    </w:p>
    <w:sectPr>
      <w:headerReference r:id="rId7" w:type="default"/>
      <w:footerReference r:id="rId8" w:type="default"/>
      <w:type w:val="nextColumn"/>
      <w:pgSz w:w="11906" w:h="16838"/>
      <w:pgMar w:top="1418" w:right="1531" w:bottom="1247" w:left="1531" w:header="851" w:footer="1418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74" w:y="1"/>
      <w:rPr>
        <w:rStyle w:val="6"/>
        <w:rFonts w:hint="eastAsia"/>
      </w:rPr>
    </w:pPr>
    <w:r>
      <w:rPr>
        <w:rStyle w:val="6"/>
        <w:rFonts w:hint="eastAsia" w:ascii="仿宋_GB2312"/>
        <w:sz w:val="28"/>
      </w:rPr>
      <w:t xml:space="preserve">─ </w:t>
    </w:r>
    <w:r>
      <w:rPr>
        <w:rStyle w:val="6"/>
        <w:rFonts w:ascii="宋体"/>
        <w:sz w:val="28"/>
      </w:rPr>
      <w:fldChar w:fldCharType="begin"/>
    </w:r>
    <w:r>
      <w:rPr>
        <w:rStyle w:val="6"/>
        <w:rFonts w:ascii="宋体"/>
        <w:sz w:val="28"/>
      </w:rPr>
      <w:instrText xml:space="preserve">PAGE  </w:instrText>
    </w:r>
    <w:r>
      <w:rPr>
        <w:rStyle w:val="6"/>
        <w:rFonts w:ascii="宋体"/>
        <w:sz w:val="28"/>
      </w:rPr>
      <w:fldChar w:fldCharType="separate"/>
    </w:r>
    <w:r>
      <w:rPr>
        <w:rStyle w:val="6"/>
        <w:rFonts w:ascii="宋体"/>
        <w:sz w:val="28"/>
      </w:rPr>
      <w:t>11</w:t>
    </w:r>
    <w:r>
      <w:rPr>
        <w:rStyle w:val="6"/>
        <w:rFonts w:ascii="宋体"/>
        <w:sz w:val="28"/>
      </w:rPr>
      <w:fldChar w:fldCharType="end"/>
    </w:r>
    <w:r>
      <w:rPr>
        <w:rStyle w:val="6"/>
        <w:rFonts w:hint="eastAsia" w:ascii="宋体"/>
        <w:sz w:val="28"/>
      </w:rPr>
      <w:t xml:space="preserve"> </w:t>
    </w:r>
    <w:r>
      <w:rPr>
        <w:rStyle w:val="6"/>
        <w:rFonts w:hint="eastAsia" w:ascii="仿宋_GB2312"/>
        <w:sz w:val="28"/>
      </w:rPr>
      <w:t>─</w:t>
    </w:r>
  </w:p>
  <w:p>
    <w:pPr>
      <w:pStyle w:val="2"/>
      <w:jc w:val="center"/>
      <w:rPr>
        <w:rFonts w:hint="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90" w:wrap="around" w:vAnchor="text" w:hAnchor="page" w:x="1441" w:y="1"/>
      <w:rPr>
        <w:rStyle w:val="6"/>
        <w:rFonts w:hint="eastAsia"/>
      </w:rPr>
    </w:pPr>
    <w:r>
      <w:rPr>
        <w:rStyle w:val="6"/>
        <w:rFonts w:hint="eastAsia" w:ascii="仿宋_GB2312"/>
        <w:sz w:val="28"/>
      </w:rPr>
      <w:t xml:space="preserve">─ </w:t>
    </w:r>
    <w:r>
      <w:rPr>
        <w:rStyle w:val="6"/>
        <w:rFonts w:ascii="宋体"/>
        <w:sz w:val="28"/>
      </w:rPr>
      <w:fldChar w:fldCharType="begin"/>
    </w:r>
    <w:r>
      <w:rPr>
        <w:rStyle w:val="6"/>
        <w:rFonts w:ascii="宋体"/>
        <w:sz w:val="28"/>
      </w:rPr>
      <w:instrText xml:space="preserve">PAGE  </w:instrText>
    </w:r>
    <w:r>
      <w:rPr>
        <w:rStyle w:val="6"/>
        <w:rFonts w:ascii="宋体"/>
        <w:sz w:val="28"/>
      </w:rPr>
      <w:fldChar w:fldCharType="separate"/>
    </w:r>
    <w:r>
      <w:rPr>
        <w:rStyle w:val="6"/>
        <w:rFonts w:ascii="宋体"/>
        <w:sz w:val="28"/>
      </w:rPr>
      <w:t>12</w:t>
    </w:r>
    <w:r>
      <w:rPr>
        <w:rStyle w:val="6"/>
        <w:rFonts w:ascii="宋体"/>
        <w:sz w:val="28"/>
      </w:rPr>
      <w:fldChar w:fldCharType="end"/>
    </w:r>
    <w:r>
      <w:rPr>
        <w:rStyle w:val="6"/>
        <w:rFonts w:hint="eastAsia" w:ascii="宋体"/>
        <w:sz w:val="28"/>
      </w:rPr>
      <w:t xml:space="preserve"> </w:t>
    </w:r>
    <w:r>
      <w:rPr>
        <w:rStyle w:val="6"/>
        <w:rFonts w:hint="eastAsia" w:ascii="仿宋_GB2312"/>
        <w:sz w:val="28"/>
      </w:rPr>
      <w:t>─</w:t>
    </w:r>
  </w:p>
  <w:p>
    <w:pPr>
      <w:pStyle w:val="2"/>
      <w:rPr>
        <w:rFonts w:hint="eastAsia"/>
        <w:sz w:val="28"/>
      </w:rPr>
    </w:pPr>
    <w:r>
      <w:rPr>
        <w:rFonts w:hint="eastAsia"/>
        <w:sz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74" w:y="1"/>
      <w:rPr>
        <w:rStyle w:val="6"/>
        <w:rFonts w:hint="eastAsia"/>
      </w:rPr>
    </w:pPr>
    <w:r>
      <w:rPr>
        <w:rStyle w:val="6"/>
        <w:rFonts w:hint="eastAsia" w:ascii="仿宋_GB2312"/>
        <w:sz w:val="28"/>
      </w:rPr>
      <w:t xml:space="preserve">─ </w:t>
    </w:r>
    <w:r>
      <w:rPr>
        <w:rFonts w:ascii="宋体"/>
        <w:sz w:val="28"/>
      </w:rPr>
      <w:fldChar w:fldCharType="begin"/>
    </w:r>
    <w:r>
      <w:rPr>
        <w:rStyle w:val="6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6"/>
        <w:rFonts w:ascii="宋体"/>
        <w:sz w:val="28"/>
      </w:rPr>
      <w:t>1</w:t>
    </w:r>
    <w:r>
      <w:rPr>
        <w:rFonts w:ascii="宋体"/>
        <w:sz w:val="28"/>
      </w:rPr>
      <w:fldChar w:fldCharType="end"/>
    </w:r>
    <w:r>
      <w:rPr>
        <w:rStyle w:val="6"/>
        <w:rFonts w:hint="eastAsia" w:ascii="宋体"/>
        <w:sz w:val="28"/>
      </w:rPr>
      <w:t xml:space="preserve"> </w:t>
    </w:r>
    <w:r>
      <w:rPr>
        <w:rStyle w:val="6"/>
        <w:rFonts w:hint="eastAsia" w:ascii="仿宋_GB2312"/>
        <w:sz w:val="28"/>
      </w:rPr>
      <w:t>─</w:t>
    </w:r>
  </w:p>
  <w:p>
    <w:pPr>
      <w:pStyle w:val="2"/>
      <w:jc w:val="center"/>
      <w:rPr>
        <w:rFonts w:hint="eastAsia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0568D"/>
    <w:rsid w:val="2460452B"/>
    <w:rsid w:val="46D05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2019-05-23T01:14:00Z</dcterms:created>
  <dc:creator>泡面</dc:creator>
  <cp:lastModifiedBy>泡面</cp:lastModifiedBy>
  <dcterms:modified xsi:type="dcterms:W3CDTF">2019-05-23T02:16:14Z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